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45635A">
      <w:pPr>
        <w:rPr>
          <w:b/>
          <w:sz w:val="28"/>
          <w:szCs w:val="28"/>
          <w:u w:val="single"/>
        </w:rPr>
      </w:pPr>
      <w:r w:rsidRPr="008E4733">
        <w:rPr>
          <w:b/>
          <w:sz w:val="28"/>
          <w:szCs w:val="28"/>
          <w:u w:val="single"/>
        </w:rPr>
        <w:t>III/</w:t>
      </w:r>
      <w:r w:rsidR="00CD19A4">
        <w:rPr>
          <w:b/>
          <w:sz w:val="28"/>
          <w:szCs w:val="28"/>
          <w:u w:val="single"/>
        </w:rPr>
        <w:t>383</w:t>
      </w:r>
      <w:r w:rsidR="00C75044">
        <w:rPr>
          <w:b/>
          <w:sz w:val="28"/>
          <w:szCs w:val="28"/>
          <w:u w:val="single"/>
        </w:rPr>
        <w:t>4</w:t>
      </w:r>
      <w:r w:rsidR="00CD19A4">
        <w:rPr>
          <w:b/>
          <w:sz w:val="28"/>
          <w:szCs w:val="28"/>
          <w:u w:val="single"/>
        </w:rPr>
        <w:t xml:space="preserve"> </w:t>
      </w:r>
      <w:proofErr w:type="gramStart"/>
      <w:r w:rsidR="003E1698">
        <w:rPr>
          <w:b/>
          <w:sz w:val="28"/>
          <w:szCs w:val="28"/>
          <w:u w:val="single"/>
        </w:rPr>
        <w:t xml:space="preserve">Pozořice - </w:t>
      </w:r>
      <w:r w:rsidR="00CD19A4">
        <w:rPr>
          <w:b/>
          <w:sz w:val="28"/>
          <w:szCs w:val="28"/>
          <w:u w:val="single"/>
        </w:rPr>
        <w:t>V</w:t>
      </w:r>
      <w:r w:rsidR="00C75044">
        <w:rPr>
          <w:b/>
          <w:sz w:val="28"/>
          <w:szCs w:val="28"/>
          <w:u w:val="single"/>
        </w:rPr>
        <w:t>iničné</w:t>
      </w:r>
      <w:proofErr w:type="gramEnd"/>
      <w:r w:rsidR="00C75044">
        <w:rPr>
          <w:b/>
          <w:sz w:val="28"/>
          <w:szCs w:val="28"/>
          <w:u w:val="single"/>
        </w:rPr>
        <w:t xml:space="preserve"> Šumice</w:t>
      </w:r>
      <w:r w:rsidRPr="008E4733">
        <w:rPr>
          <w:b/>
          <w:sz w:val="28"/>
          <w:szCs w:val="28"/>
          <w:u w:val="single"/>
        </w:rPr>
        <w:t xml:space="preserve">  </w:t>
      </w:r>
    </w:p>
    <w:p w:rsidR="0045635A" w:rsidRDefault="00E55C48" w:rsidP="0045635A">
      <w:pPr>
        <w:pStyle w:val="Odstavecseseznamem"/>
        <w:numPr>
          <w:ilvl w:val="0"/>
          <w:numId w:val="3"/>
        </w:numPr>
      </w:pPr>
      <w:r>
        <w:t>výměna obrusné vrstvy vozovky</w:t>
      </w:r>
      <w:r w:rsidR="00BE215A">
        <w:t xml:space="preserve"> včetně lokální opravy dvou míst</w:t>
      </w:r>
    </w:p>
    <w:p w:rsidR="0090062C" w:rsidRDefault="0090062C" w:rsidP="00E83D36">
      <w:pPr>
        <w:pStyle w:val="Odstavecseseznamem"/>
        <w:numPr>
          <w:ilvl w:val="0"/>
          <w:numId w:val="2"/>
        </w:numPr>
      </w:pPr>
      <w:r>
        <w:t xml:space="preserve">od </w:t>
      </w:r>
      <w:r w:rsidR="00C75044">
        <w:t xml:space="preserve">nové úpravy mostu 3834-1 po křižovatku </w:t>
      </w:r>
      <w:r w:rsidR="00DC01AA">
        <w:t xml:space="preserve">s MK </w:t>
      </w:r>
      <w:r w:rsidR="00E55C48">
        <w:t xml:space="preserve">(včetně) </w:t>
      </w:r>
      <w:r w:rsidR="00F551B0">
        <w:t>na začátku obce</w:t>
      </w:r>
      <w:r w:rsidR="00C75044">
        <w:t xml:space="preserve"> Pozořice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r w:rsidR="00B34AC8">
        <w:t>5,248</w:t>
      </w:r>
      <w:r w:rsidR="0090062C">
        <w:t xml:space="preserve"> </w:t>
      </w:r>
      <w:r w:rsidR="00DC01AA">
        <w:t>–</w:t>
      </w:r>
      <w:r w:rsidR="0090062C">
        <w:t xml:space="preserve"> </w:t>
      </w:r>
      <w:r w:rsidR="00B34AC8">
        <w:t>5,452</w:t>
      </w:r>
      <w:r w:rsidRPr="0045635A">
        <w:t xml:space="preserve"> 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C75044">
        <w:t>204</w:t>
      </w:r>
      <w:r w:rsidR="00D20B56">
        <w:t xml:space="preserve"> m, </w:t>
      </w:r>
      <w:r w:rsidR="00DC01AA">
        <w:t xml:space="preserve">šířka </w:t>
      </w:r>
      <w:r w:rsidR="00C75044">
        <w:t xml:space="preserve">6 m opravovaná </w:t>
      </w:r>
      <w:r w:rsidR="00D20B56">
        <w:t xml:space="preserve"> plocha povrchu vozovky </w:t>
      </w:r>
      <w:r w:rsidR="00C75044">
        <w:t>1224</w:t>
      </w:r>
      <w:r w:rsidR="00D20B56" w:rsidRPr="0045635A">
        <w:t xml:space="preserve"> m</w:t>
      </w:r>
      <w:r w:rsidR="0090062C">
        <w:rPr>
          <w:vertAlign w:val="superscript"/>
        </w:rPr>
        <w:t>2</w:t>
      </w:r>
    </w:p>
    <w:p w:rsidR="00116AAB" w:rsidRPr="00116AAB" w:rsidRDefault="00116AAB" w:rsidP="00695E48">
      <w:pPr>
        <w:pStyle w:val="Odstavecseseznamem"/>
        <w:numPr>
          <w:ilvl w:val="0"/>
          <w:numId w:val="2"/>
        </w:numPr>
      </w:pPr>
      <w:r>
        <w:t xml:space="preserve">frézování celkem – 1224 </w:t>
      </w:r>
      <w:r w:rsidRPr="0056687D">
        <w:t>m</w:t>
      </w:r>
      <w:r w:rsidRPr="0056687D">
        <w:rPr>
          <w:vertAlign w:val="superscript"/>
        </w:rPr>
        <w:t>2</w:t>
      </w:r>
      <w:r>
        <w:rPr>
          <w:vertAlign w:val="superscript"/>
        </w:rPr>
        <w:t xml:space="preserve"> </w:t>
      </w:r>
    </w:p>
    <w:p w:rsidR="00695E48" w:rsidRPr="000E3CDE" w:rsidRDefault="00695E48" w:rsidP="00116AAB">
      <w:pPr>
        <w:pStyle w:val="Odstavecseseznamem"/>
        <w:numPr>
          <w:ilvl w:val="1"/>
          <w:numId w:val="2"/>
        </w:numPr>
      </w:pPr>
      <w:r w:rsidRPr="0056687D">
        <w:t xml:space="preserve">frézování </w:t>
      </w:r>
      <w:r w:rsidR="00DC01AA">
        <w:t xml:space="preserve">5 </w:t>
      </w:r>
      <w:r w:rsidRPr="0056687D">
        <w:t>cm</w:t>
      </w:r>
      <w:r>
        <w:t xml:space="preserve"> </w:t>
      </w:r>
      <w:proofErr w:type="gramStart"/>
      <w:r>
        <w:t xml:space="preserve">–  </w:t>
      </w:r>
      <w:r w:rsidR="006C446B">
        <w:t>1184</w:t>
      </w:r>
      <w:proofErr w:type="gramEnd"/>
      <w:r w:rsidR="00E55C48">
        <w:t xml:space="preserve"> </w:t>
      </w:r>
      <w:r w:rsidRPr="0056687D">
        <w:t>m</w:t>
      </w:r>
      <w:r w:rsidRPr="0056687D">
        <w:rPr>
          <w:vertAlign w:val="superscript"/>
        </w:rPr>
        <w:t>2</w:t>
      </w:r>
    </w:p>
    <w:p w:rsidR="0077745D" w:rsidRDefault="0077745D" w:rsidP="00116AAB">
      <w:pPr>
        <w:pStyle w:val="Odstavecseseznamem"/>
        <w:numPr>
          <w:ilvl w:val="1"/>
          <w:numId w:val="2"/>
        </w:numPr>
      </w:pPr>
      <w:r>
        <w:t>frézování 10 cm – 40 m</w:t>
      </w:r>
      <w:r>
        <w:rPr>
          <w:vertAlign w:val="superscript"/>
        </w:rPr>
        <w:t>2</w:t>
      </w:r>
      <w:r w:rsidR="00C311D6" w:rsidRPr="00C311D6">
        <w:t xml:space="preserve"> </w:t>
      </w:r>
      <w:r w:rsidR="00C311D6">
        <w:t>(</w:t>
      </w:r>
      <w:r w:rsidR="00C311D6">
        <w:t>lokální oprava</w:t>
      </w:r>
      <w:r w:rsidR="00C311D6">
        <w:t>)</w:t>
      </w:r>
    </w:p>
    <w:p w:rsidR="0077745D" w:rsidRDefault="0077745D" w:rsidP="00695E48">
      <w:pPr>
        <w:pStyle w:val="Odstavecseseznamem"/>
        <w:numPr>
          <w:ilvl w:val="0"/>
          <w:numId w:val="2"/>
        </w:numPr>
      </w:pPr>
      <w:r>
        <w:t>zařezání u napojení na stávající povrch</w:t>
      </w:r>
      <w:r w:rsidR="00CB0CE1">
        <w:t xml:space="preserve"> s pracovní spárou</w:t>
      </w:r>
      <w:r>
        <w:t xml:space="preserve"> 2</w:t>
      </w:r>
      <w:r w:rsidR="00BE215A">
        <w:t>52</w:t>
      </w:r>
      <w:r>
        <w:t xml:space="preserve"> m</w:t>
      </w:r>
    </w:p>
    <w:p w:rsidR="0077745D" w:rsidRPr="0056687D" w:rsidRDefault="0077745D" w:rsidP="00695E48">
      <w:pPr>
        <w:pStyle w:val="Odstavecseseznamem"/>
        <w:numPr>
          <w:ilvl w:val="0"/>
          <w:numId w:val="2"/>
        </w:numPr>
      </w:pPr>
      <w:r>
        <w:t>spojovací postřik: 1224</w:t>
      </w:r>
      <w:r w:rsidR="006C446B">
        <w:t xml:space="preserve"> + 40</w:t>
      </w:r>
      <w:r>
        <w:t xml:space="preserve"> m</w:t>
      </w:r>
      <w:r>
        <w:rPr>
          <w:vertAlign w:val="superscript"/>
        </w:rPr>
        <w:t>2</w:t>
      </w:r>
    </w:p>
    <w:p w:rsidR="00695E48" w:rsidRPr="0056687D" w:rsidRDefault="0077745D" w:rsidP="00695E48">
      <w:pPr>
        <w:pStyle w:val="Odstavecseseznamem"/>
        <w:numPr>
          <w:ilvl w:val="0"/>
          <w:numId w:val="2"/>
        </w:numPr>
      </w:pPr>
      <w:r>
        <w:t>pokládka AC</w:t>
      </w:r>
      <w:r w:rsidR="006C446B">
        <w:t>L</w:t>
      </w:r>
      <w:r w:rsidR="00C30346">
        <w:t xml:space="preserve"> 16+</w:t>
      </w:r>
      <w:r>
        <w:t xml:space="preserve"> </w:t>
      </w:r>
      <w:proofErr w:type="spellStart"/>
      <w:r>
        <w:t>tl</w:t>
      </w:r>
      <w:proofErr w:type="spellEnd"/>
      <w:r>
        <w:t xml:space="preserve">. </w:t>
      </w:r>
      <w:r w:rsidR="00116AAB">
        <w:t>5</w:t>
      </w:r>
      <w:r>
        <w:t xml:space="preserve"> cm</w:t>
      </w:r>
      <w:r w:rsidR="006C446B">
        <w:t>:</w:t>
      </w:r>
      <w:r>
        <w:t xml:space="preserve"> 40</w:t>
      </w:r>
      <w:r w:rsidR="00C75044">
        <w:t xml:space="preserve"> </w:t>
      </w:r>
      <w:r w:rsidR="00695E48" w:rsidRPr="0056687D">
        <w:t>m</w:t>
      </w:r>
      <w:r w:rsidR="00695E48" w:rsidRPr="0056687D">
        <w:rPr>
          <w:vertAlign w:val="superscript"/>
        </w:rPr>
        <w:t>2</w:t>
      </w:r>
      <w:r w:rsidR="00695E48">
        <w:rPr>
          <w:vertAlign w:val="superscript"/>
        </w:rPr>
        <w:t xml:space="preserve"> </w:t>
      </w:r>
      <w:bookmarkStart w:id="0" w:name="_GoBack"/>
      <w:bookmarkEnd w:id="0"/>
    </w:p>
    <w:p w:rsidR="00695E48" w:rsidRDefault="00695E48" w:rsidP="00DC01AA">
      <w:pPr>
        <w:pStyle w:val="Odstavecseseznamem"/>
        <w:numPr>
          <w:ilvl w:val="0"/>
          <w:numId w:val="2"/>
        </w:numPr>
      </w:pPr>
      <w:r w:rsidRPr="000E3CDE">
        <w:t xml:space="preserve">pokládka ACO </w:t>
      </w:r>
      <w:r w:rsidR="006C446B">
        <w:t xml:space="preserve">11+ </w:t>
      </w:r>
      <w:proofErr w:type="spellStart"/>
      <w:r w:rsidRPr="000E3CDE">
        <w:t>tl</w:t>
      </w:r>
      <w:proofErr w:type="spellEnd"/>
      <w:r w:rsidRPr="000E3CDE">
        <w:t>. 5 cm</w:t>
      </w:r>
      <w:r w:rsidR="006C446B">
        <w:t>:</w:t>
      </w:r>
      <w:r>
        <w:t xml:space="preserve"> </w:t>
      </w:r>
      <w:r w:rsidR="006C446B">
        <w:t>1224</w:t>
      </w:r>
      <w:r w:rsidR="006C446B">
        <w:t xml:space="preserve"> </w:t>
      </w:r>
      <w:r w:rsidRPr="000E3CDE">
        <w:t>m</w:t>
      </w:r>
      <w:r w:rsidRPr="00DC01AA">
        <w:rPr>
          <w:vertAlign w:val="superscript"/>
        </w:rPr>
        <w:t>2</w:t>
      </w:r>
    </w:p>
    <w:p w:rsidR="00695E48" w:rsidRPr="0056687D" w:rsidRDefault="00695E48" w:rsidP="00695E48">
      <w:pPr>
        <w:pStyle w:val="Odstavecseseznamem"/>
        <w:numPr>
          <w:ilvl w:val="0"/>
          <w:numId w:val="2"/>
        </w:numPr>
      </w:pPr>
      <w:r w:rsidRPr="0056687D">
        <w:t>zalití pracovních spár</w:t>
      </w:r>
      <w:r w:rsidR="006C446B">
        <w:t>:</w:t>
      </w:r>
      <w:r>
        <w:t xml:space="preserve"> </w:t>
      </w:r>
      <w:r w:rsidR="00C75044">
        <w:t>252</w:t>
      </w:r>
      <w:r w:rsidRPr="0056687D">
        <w:t xml:space="preserve"> m</w:t>
      </w:r>
    </w:p>
    <w:p w:rsidR="001A1146" w:rsidRDefault="001A1146" w:rsidP="001A1146">
      <w:pPr>
        <w:pStyle w:val="Odstavecseseznamem"/>
        <w:numPr>
          <w:ilvl w:val="0"/>
          <w:numId w:val="2"/>
        </w:numPr>
      </w:pPr>
      <w:r>
        <w:t xml:space="preserve">výšková úprava </w:t>
      </w:r>
    </w:p>
    <w:p w:rsidR="001A1146" w:rsidRDefault="001A1146" w:rsidP="001A1146">
      <w:pPr>
        <w:pStyle w:val="Odstavecseseznamem"/>
        <w:numPr>
          <w:ilvl w:val="1"/>
          <w:numId w:val="2"/>
        </w:numPr>
      </w:pPr>
      <w:r>
        <w:t xml:space="preserve">uliční vpust (UV) - </w:t>
      </w:r>
      <w:r w:rsidR="00C75044">
        <w:t>5</w:t>
      </w:r>
      <w:r>
        <w:t xml:space="preserve"> ks</w:t>
      </w:r>
    </w:p>
    <w:p w:rsidR="001A1146" w:rsidRDefault="001A1146" w:rsidP="001A1146">
      <w:pPr>
        <w:pStyle w:val="Odstavecseseznamem"/>
        <w:numPr>
          <w:ilvl w:val="1"/>
          <w:numId w:val="2"/>
        </w:numPr>
      </w:pPr>
      <w:r>
        <w:t xml:space="preserve">revizní kanalizační </w:t>
      </w:r>
      <w:r w:rsidRPr="0045635A">
        <w:t>šachta</w:t>
      </w:r>
      <w:r w:rsidR="0090062C">
        <w:t xml:space="preserve"> (RŠ) - </w:t>
      </w:r>
      <w:r w:rsidR="00C75044">
        <w:t>1</w:t>
      </w:r>
      <w:r>
        <w:t xml:space="preserve"> ks </w:t>
      </w:r>
    </w:p>
    <w:p w:rsidR="00C12EFC" w:rsidRDefault="00C12EFC" w:rsidP="00C12EFC">
      <w:pPr>
        <w:pStyle w:val="Odstavecseseznamem"/>
        <w:numPr>
          <w:ilvl w:val="0"/>
          <w:numId w:val="2"/>
        </w:numPr>
      </w:pPr>
      <w:r>
        <w:t xml:space="preserve">VDZ </w:t>
      </w:r>
      <w:r w:rsidR="00D71651">
        <w:t>v barvě</w:t>
      </w:r>
      <w:r w:rsidR="00D20B56">
        <w:t>:</w:t>
      </w:r>
    </w:p>
    <w:p w:rsidR="00C12EFC" w:rsidRPr="00BE215A" w:rsidRDefault="008E4733" w:rsidP="008E4733">
      <w:pPr>
        <w:pStyle w:val="Odstavecseseznamem"/>
        <w:numPr>
          <w:ilvl w:val="1"/>
          <w:numId w:val="2"/>
        </w:numPr>
      </w:pPr>
      <w:r w:rsidRPr="00BE215A">
        <w:t>č</w:t>
      </w:r>
      <w:r w:rsidR="00C12EFC" w:rsidRPr="00BE215A">
        <w:t xml:space="preserve">ára </w:t>
      </w:r>
      <w:r w:rsidRPr="00BE215A">
        <w:t xml:space="preserve">dělící </w:t>
      </w:r>
      <w:r w:rsidR="00C12EFC" w:rsidRPr="00BE215A">
        <w:t xml:space="preserve">0,125 </w:t>
      </w:r>
      <w:r w:rsidR="00BE215A">
        <w:t>-</w:t>
      </w:r>
      <w:r w:rsidR="00C12EFC" w:rsidRPr="00BE215A">
        <w:t xml:space="preserve"> </w:t>
      </w:r>
      <w:r w:rsidR="00BE215A">
        <w:t>210</w:t>
      </w:r>
      <w:r w:rsidR="00C12EFC" w:rsidRPr="00BE215A">
        <w:t xml:space="preserve"> m</w:t>
      </w:r>
    </w:p>
    <w:p w:rsidR="00C12EFC" w:rsidRDefault="0045635A" w:rsidP="008E4733">
      <w:pPr>
        <w:pStyle w:val="Odstavecseseznamem"/>
        <w:numPr>
          <w:ilvl w:val="0"/>
          <w:numId w:val="2"/>
        </w:numPr>
      </w:pPr>
      <w:r>
        <w:t xml:space="preserve">projektová dokumentace dopravního značení 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697D41" w:rsidRDefault="00697D41" w:rsidP="00697D41">
      <w:pPr>
        <w:pStyle w:val="Odstavecseseznamem"/>
      </w:pPr>
    </w:p>
    <w:p w:rsidR="00697D41" w:rsidRDefault="00697D41" w:rsidP="008E4733">
      <w:pPr>
        <w:pStyle w:val="Odstavecseseznamem"/>
        <w:numPr>
          <w:ilvl w:val="0"/>
          <w:numId w:val="2"/>
        </w:numPr>
      </w:pPr>
      <w:r>
        <w:t xml:space="preserve">termín dokončení: </w:t>
      </w:r>
      <w:r w:rsidR="00BE215A">
        <w:t>30.04.2022</w:t>
      </w:r>
    </w:p>
    <w:p w:rsidR="00697D41" w:rsidRDefault="00646000" w:rsidP="00697D41">
      <w:r>
        <w:rPr>
          <w:noProof/>
          <w:lang w:eastAsia="cs-CZ"/>
        </w:rPr>
        <w:drawing>
          <wp:inline distT="0" distB="0" distL="0" distR="0">
            <wp:extent cx="5760720" cy="407924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II-3834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97D41" w:rsidSect="00646000">
      <w:pgSz w:w="11906" w:h="16838"/>
      <w:pgMar w:top="1417" w:right="1417" w:bottom="1135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55D3F"/>
    <w:rsid w:val="00096974"/>
    <w:rsid w:val="00116AAB"/>
    <w:rsid w:val="00130588"/>
    <w:rsid w:val="00175539"/>
    <w:rsid w:val="001A1146"/>
    <w:rsid w:val="001D7705"/>
    <w:rsid w:val="002D5541"/>
    <w:rsid w:val="00351827"/>
    <w:rsid w:val="003E1698"/>
    <w:rsid w:val="00400031"/>
    <w:rsid w:val="0045635A"/>
    <w:rsid w:val="004663DB"/>
    <w:rsid w:val="004F0FD1"/>
    <w:rsid w:val="004F3E7F"/>
    <w:rsid w:val="00646000"/>
    <w:rsid w:val="0067661F"/>
    <w:rsid w:val="00695E48"/>
    <w:rsid w:val="00697D41"/>
    <w:rsid w:val="006C446B"/>
    <w:rsid w:val="006E3F22"/>
    <w:rsid w:val="0077745D"/>
    <w:rsid w:val="007C4126"/>
    <w:rsid w:val="008C4E5D"/>
    <w:rsid w:val="008E4733"/>
    <w:rsid w:val="008F3710"/>
    <w:rsid w:val="0090062C"/>
    <w:rsid w:val="009F3F7C"/>
    <w:rsid w:val="00A84C3D"/>
    <w:rsid w:val="00B34AC8"/>
    <w:rsid w:val="00BE215A"/>
    <w:rsid w:val="00C12EFC"/>
    <w:rsid w:val="00C30346"/>
    <w:rsid w:val="00C311D6"/>
    <w:rsid w:val="00C40BDB"/>
    <w:rsid w:val="00C662DE"/>
    <w:rsid w:val="00C75044"/>
    <w:rsid w:val="00CB0CE1"/>
    <w:rsid w:val="00CD19A4"/>
    <w:rsid w:val="00D20B56"/>
    <w:rsid w:val="00D71651"/>
    <w:rsid w:val="00DC01AA"/>
    <w:rsid w:val="00E55C48"/>
    <w:rsid w:val="00F551B0"/>
    <w:rsid w:val="00F95A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8BBF3B"/>
  <w15:docId w15:val="{A499DE25-241B-41CE-A61C-92DC8A6731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6460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4600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</Pages>
  <Words>127</Words>
  <Characters>752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Doležal Václav</dc:creator>
  <cp:lastModifiedBy>Doležal Václav</cp:lastModifiedBy>
  <cp:revision>5</cp:revision>
  <cp:lastPrinted>2021-08-09T11:34:00Z</cp:lastPrinted>
  <dcterms:created xsi:type="dcterms:W3CDTF">2022-12-12T07:13:00Z</dcterms:created>
  <dcterms:modified xsi:type="dcterms:W3CDTF">2022-12-15T11:32:00Z</dcterms:modified>
</cp:coreProperties>
</file>