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5B1" w:rsidRPr="00E57A98" w:rsidRDefault="006165B1" w:rsidP="004E3D21">
      <w:pPr>
        <w:jc w:val="center"/>
        <w:rPr>
          <w:b/>
          <w:sz w:val="28"/>
          <w:szCs w:val="22"/>
        </w:rPr>
      </w:pPr>
    </w:p>
    <w:p w:rsidR="006165B1" w:rsidRPr="00E57A98" w:rsidRDefault="006165B1" w:rsidP="006165B1">
      <w:pPr>
        <w:jc w:val="center"/>
        <w:rPr>
          <w:b/>
          <w:sz w:val="28"/>
          <w:szCs w:val="22"/>
        </w:rPr>
      </w:pPr>
      <w:r w:rsidRPr="00E57A98">
        <w:rPr>
          <w:noProof/>
        </w:rPr>
        <w:drawing>
          <wp:inline distT="0" distB="0" distL="0" distR="0" wp14:anchorId="3770EBBB" wp14:editId="0210455F">
            <wp:extent cx="5752465" cy="946150"/>
            <wp:effectExtent l="0" t="0" r="0" b="0"/>
            <wp:docPr id="2" name="Obrázek 2" descr="IROP_CZ_RO_C_C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OP_CZ_RO_C_C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5B1" w:rsidRPr="00E57A98" w:rsidRDefault="006165B1" w:rsidP="006165B1">
      <w:pPr>
        <w:jc w:val="center"/>
        <w:rPr>
          <w:b/>
          <w:sz w:val="28"/>
          <w:szCs w:val="22"/>
        </w:rPr>
      </w:pPr>
    </w:p>
    <w:p w:rsidR="006165B1" w:rsidRPr="00E57A98" w:rsidRDefault="006165B1" w:rsidP="006165B1">
      <w:pPr>
        <w:jc w:val="center"/>
        <w:rPr>
          <w:b/>
          <w:sz w:val="28"/>
          <w:szCs w:val="22"/>
        </w:rPr>
      </w:pPr>
      <w:r w:rsidRPr="00E57A98">
        <w:rPr>
          <w:b/>
          <w:sz w:val="28"/>
          <w:szCs w:val="22"/>
        </w:rPr>
        <w:t>ČESTNÉ PROHLÁŠENÍ DODAVATELE</w:t>
      </w:r>
    </w:p>
    <w:p w:rsidR="006165B1" w:rsidRPr="00E57A98" w:rsidRDefault="006165B1" w:rsidP="006165B1">
      <w:pPr>
        <w:jc w:val="center"/>
        <w:rPr>
          <w:b/>
          <w:sz w:val="28"/>
          <w:szCs w:val="22"/>
        </w:rPr>
      </w:pPr>
      <w:r w:rsidRPr="00E57A98">
        <w:rPr>
          <w:b/>
          <w:sz w:val="28"/>
          <w:szCs w:val="22"/>
        </w:rPr>
        <w:t>pro veřejnou zakázku</w:t>
      </w:r>
    </w:p>
    <w:p w:rsidR="006165B1" w:rsidRPr="00E57A98" w:rsidRDefault="006165B1" w:rsidP="006165B1">
      <w:pPr>
        <w:jc w:val="center"/>
        <w:rPr>
          <w:b/>
          <w:sz w:val="28"/>
          <w:szCs w:val="22"/>
        </w:rPr>
      </w:pPr>
    </w:p>
    <w:p w:rsidR="001A3DAD" w:rsidRDefault="004E3D21" w:rsidP="004E3D21">
      <w:pPr>
        <w:jc w:val="center"/>
        <w:rPr>
          <w:b/>
          <w:bCs/>
          <w:sz w:val="36"/>
          <w:szCs w:val="40"/>
        </w:rPr>
      </w:pPr>
      <w:r w:rsidRPr="00E57A98">
        <w:rPr>
          <w:b/>
          <w:sz w:val="22"/>
          <w:szCs w:val="22"/>
        </w:rPr>
        <w:t>„</w:t>
      </w:r>
      <w:r w:rsidR="00C54121" w:rsidRPr="00E57A98">
        <w:rPr>
          <w:b/>
          <w:bCs/>
          <w:sz w:val="36"/>
          <w:szCs w:val="40"/>
        </w:rPr>
        <w:t>Výběrové řízení na zpracovatele žádosti a zajištění realizačního managementu pro projekt</w:t>
      </w:r>
    </w:p>
    <w:p w:rsidR="004E3D21" w:rsidRPr="00E57A98" w:rsidRDefault="00C54121" w:rsidP="004E3D21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E57A98">
        <w:rPr>
          <w:b/>
          <w:bCs/>
          <w:sz w:val="36"/>
          <w:szCs w:val="40"/>
        </w:rPr>
        <w:t xml:space="preserve"> s názvem </w:t>
      </w:r>
      <w:r w:rsidR="001A3DAD">
        <w:rPr>
          <w:b/>
          <w:bCs/>
          <w:sz w:val="36"/>
          <w:szCs w:val="40"/>
        </w:rPr>
        <w:t>„ Malířské centrum “</w:t>
      </w:r>
    </w:p>
    <w:p w:rsidR="00CC12DA" w:rsidRPr="00E57A98" w:rsidRDefault="00CC12DA">
      <w:pPr>
        <w:rPr>
          <w:sz w:val="20"/>
          <w:szCs w:val="20"/>
        </w:rPr>
      </w:pPr>
    </w:p>
    <w:p w:rsidR="00AC58B1" w:rsidRPr="00E57A98" w:rsidRDefault="00AC58B1">
      <w:pPr>
        <w:rPr>
          <w:sz w:val="20"/>
          <w:szCs w:val="20"/>
        </w:rPr>
      </w:pPr>
    </w:p>
    <w:p w:rsidR="00DE2D0A" w:rsidRPr="00E57A98" w:rsidRDefault="00DE2D0A">
      <w:pPr>
        <w:rPr>
          <w:sz w:val="20"/>
          <w:szCs w:val="20"/>
        </w:rPr>
      </w:pPr>
    </w:p>
    <w:p w:rsidR="004D4321" w:rsidRPr="00E57A98" w:rsidRDefault="004D4321" w:rsidP="00DE2D0A">
      <w:pPr>
        <w:spacing w:line="480" w:lineRule="auto"/>
        <w:jc w:val="both"/>
        <w:rPr>
          <w:sz w:val="22"/>
          <w:szCs w:val="22"/>
        </w:rPr>
      </w:pPr>
      <w:r w:rsidRPr="00E57A98">
        <w:rPr>
          <w:sz w:val="22"/>
          <w:szCs w:val="22"/>
        </w:rPr>
        <w:t xml:space="preserve">Já (my) níže podepsaný(í)  </w:t>
      </w:r>
      <w:r w:rsidR="00012383" w:rsidRPr="00E57A98">
        <w:rPr>
          <w:sz w:val="22"/>
          <w:szCs w:val="22"/>
        </w:rPr>
        <w:t>…………</w:t>
      </w:r>
      <w:r w:rsidR="00DE2D0A" w:rsidRPr="00E57A98">
        <w:rPr>
          <w:sz w:val="22"/>
          <w:szCs w:val="22"/>
        </w:rPr>
        <w:t>……………………………………</w:t>
      </w:r>
      <w:r w:rsidR="00012383" w:rsidRPr="00E57A98">
        <w:rPr>
          <w:sz w:val="22"/>
          <w:szCs w:val="22"/>
        </w:rPr>
        <w:t>……</w:t>
      </w:r>
      <w:r w:rsidRPr="00E57A98">
        <w:rPr>
          <w:sz w:val="22"/>
          <w:szCs w:val="22"/>
        </w:rPr>
        <w:t>čestně prohlašuji(eme), že dodavatel …………</w:t>
      </w:r>
      <w:r w:rsidR="00DE2D0A" w:rsidRPr="00E57A98">
        <w:rPr>
          <w:sz w:val="22"/>
          <w:szCs w:val="22"/>
        </w:rPr>
        <w:t>…………………………</w:t>
      </w:r>
      <w:r w:rsidRPr="00E57A98">
        <w:rPr>
          <w:sz w:val="22"/>
          <w:szCs w:val="22"/>
        </w:rPr>
        <w:t xml:space="preserve">..…  splňuje základní kvalifikační předpoklady, a to tak, že: </w:t>
      </w:r>
    </w:p>
    <w:p w:rsidR="00330730" w:rsidRPr="00E57A98" w:rsidRDefault="00330730" w:rsidP="00691798">
      <w:pPr>
        <w:rPr>
          <w:sz w:val="22"/>
          <w:szCs w:val="22"/>
        </w:rPr>
      </w:pPr>
    </w:p>
    <w:p w:rsidR="004E3D21" w:rsidRPr="00E57A98" w:rsidRDefault="004E3D21" w:rsidP="004E3D21">
      <w:pPr>
        <w:numPr>
          <w:ilvl w:val="0"/>
          <w:numId w:val="1"/>
        </w:numPr>
        <w:jc w:val="both"/>
        <w:rPr>
          <w:sz w:val="22"/>
          <w:szCs w:val="22"/>
        </w:rPr>
      </w:pPr>
      <w:r w:rsidRPr="00E57A98">
        <w:rPr>
          <w:sz w:val="22"/>
          <w:szCs w:val="22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E3D21" w:rsidRPr="00E57A98" w:rsidRDefault="004E3D21" w:rsidP="004E3D21">
      <w:pPr>
        <w:numPr>
          <w:ilvl w:val="0"/>
          <w:numId w:val="1"/>
        </w:numPr>
        <w:jc w:val="both"/>
        <w:rPr>
          <w:sz w:val="22"/>
          <w:szCs w:val="22"/>
        </w:rPr>
      </w:pPr>
      <w:r w:rsidRPr="00E57A98">
        <w:rPr>
          <w:sz w:val="22"/>
          <w:szCs w:val="22"/>
        </w:rPr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B3630" w:rsidRPr="00E57A98" w:rsidRDefault="000B3630" w:rsidP="000B3630">
      <w:pPr>
        <w:numPr>
          <w:ilvl w:val="0"/>
          <w:numId w:val="1"/>
        </w:numPr>
        <w:jc w:val="both"/>
        <w:rPr>
          <w:sz w:val="22"/>
          <w:szCs w:val="22"/>
        </w:rPr>
      </w:pPr>
      <w:r w:rsidRPr="00E57A98">
        <w:rPr>
          <w:sz w:val="22"/>
          <w:szCs w:val="22"/>
        </w:rPr>
        <w:t xml:space="preserve">nikdo ze statutárních zástupců dodavatele ani jiná osoba dodavatele </w:t>
      </w:r>
      <w:r w:rsidR="00520C39" w:rsidRPr="00E57A98">
        <w:rPr>
          <w:sz w:val="22"/>
          <w:szCs w:val="22"/>
        </w:rPr>
        <w:t xml:space="preserve">v posledních 3 letech </w:t>
      </w:r>
      <w:r w:rsidRPr="00E57A98">
        <w:rPr>
          <w:sz w:val="22"/>
          <w:szCs w:val="22"/>
        </w:rPr>
        <w:t>nenaplnil skutkovou podstatu jednání nekalé soutěže formou podplácení podle zvláštního právního předpisu;</w:t>
      </w:r>
    </w:p>
    <w:p w:rsidR="000B3630" w:rsidRPr="00E57A98" w:rsidRDefault="000B3630" w:rsidP="000B3630">
      <w:pPr>
        <w:numPr>
          <w:ilvl w:val="0"/>
          <w:numId w:val="1"/>
        </w:numPr>
        <w:jc w:val="both"/>
        <w:rPr>
          <w:sz w:val="22"/>
          <w:szCs w:val="22"/>
        </w:rPr>
      </w:pPr>
      <w:r w:rsidRPr="00E57A98">
        <w:rPr>
          <w:color w:val="000000"/>
          <w:sz w:val="22"/>
          <w:szCs w:val="22"/>
        </w:rPr>
        <w:t xml:space="preserve">vůči majetku dodavatele neprobíhá </w:t>
      </w:r>
      <w:r w:rsidR="00520C39" w:rsidRPr="00E57A98">
        <w:rPr>
          <w:color w:val="000000"/>
          <w:sz w:val="22"/>
          <w:szCs w:val="22"/>
        </w:rPr>
        <w:t xml:space="preserve">nebo v posledních 3 letech neproběhlo </w:t>
      </w:r>
      <w:r w:rsidRPr="00E57A98">
        <w:rPr>
          <w:color w:val="000000"/>
          <w:sz w:val="22"/>
          <w:szCs w:val="22"/>
        </w:rPr>
        <w:t xml:space="preserve">insolvenční řízení, v němž bylo vydáno rozhodnutí o úpadku nebo insolvenční návrh nebyl zamítnut proto, že majetek nepostačuje k úhradě nákladů insolvenčního řízení, nebo nebyl konkurs zrušen proto, </w:t>
      </w:r>
      <w:r w:rsidRPr="00E57A98">
        <w:rPr>
          <w:color w:val="000000"/>
          <w:sz w:val="22"/>
          <w:szCs w:val="22"/>
        </w:rPr>
        <w:lastRenderedPageBreak/>
        <w:t>že majetek byl zcela nepostačující nebo zavedena nucená správa podle zvláštních právních předpisů,</w:t>
      </w:r>
    </w:p>
    <w:p w:rsidR="002C02B4" w:rsidRPr="00E57A98" w:rsidRDefault="000B3630" w:rsidP="002C02B4">
      <w:pPr>
        <w:numPr>
          <w:ilvl w:val="0"/>
          <w:numId w:val="1"/>
        </w:numPr>
        <w:jc w:val="both"/>
        <w:rPr>
          <w:sz w:val="22"/>
          <w:szCs w:val="22"/>
        </w:rPr>
      </w:pPr>
      <w:r w:rsidRPr="00E57A98">
        <w:rPr>
          <w:sz w:val="22"/>
          <w:szCs w:val="22"/>
        </w:rPr>
        <w:t>dodavatel není v likvidaci;</w:t>
      </w:r>
    </w:p>
    <w:p w:rsidR="000B3630" w:rsidRPr="00E57A98" w:rsidRDefault="0013651A" w:rsidP="002C02B4">
      <w:pPr>
        <w:numPr>
          <w:ilvl w:val="0"/>
          <w:numId w:val="1"/>
        </w:numPr>
        <w:jc w:val="both"/>
        <w:rPr>
          <w:sz w:val="22"/>
          <w:szCs w:val="22"/>
        </w:rPr>
      </w:pPr>
      <w:r w:rsidRPr="00E57A98">
        <w:rPr>
          <w:sz w:val="22"/>
          <w:szCs w:val="22"/>
        </w:rPr>
        <w:t>dodavatel nemá v evidenci daní zachyceny daňové nedoplatky, a to jak v České republice, tak v zemi sídla, místa podnikání či bydliště dodavatele;</w:t>
      </w:r>
    </w:p>
    <w:p w:rsidR="000B3630" w:rsidRPr="00E57A98" w:rsidRDefault="000B3630" w:rsidP="000B3630">
      <w:pPr>
        <w:numPr>
          <w:ilvl w:val="0"/>
          <w:numId w:val="1"/>
        </w:numPr>
        <w:jc w:val="both"/>
        <w:rPr>
          <w:sz w:val="22"/>
          <w:szCs w:val="22"/>
        </w:rPr>
      </w:pPr>
      <w:r w:rsidRPr="00E57A98">
        <w:rPr>
          <w:sz w:val="22"/>
          <w:szCs w:val="22"/>
        </w:rPr>
        <w:t>dodavatel nemá nedoplatek na pojistném a na penále na veřejné zdravotní pojištění</w:t>
      </w:r>
      <w:r w:rsidR="00005FE7" w:rsidRPr="00E57A98">
        <w:rPr>
          <w:sz w:val="22"/>
          <w:szCs w:val="22"/>
        </w:rPr>
        <w:t xml:space="preserve">, </w:t>
      </w:r>
      <w:r w:rsidR="00005FE7" w:rsidRPr="00E57A98">
        <w:rPr>
          <w:color w:val="000000"/>
          <w:sz w:val="22"/>
          <w:szCs w:val="22"/>
        </w:rPr>
        <w:t>a to jak v České republice, tak v zemi sídla, místa podnikání či bydliště dodavatele</w:t>
      </w:r>
      <w:r w:rsidRPr="00E57A98">
        <w:rPr>
          <w:sz w:val="22"/>
          <w:szCs w:val="22"/>
        </w:rPr>
        <w:t>;</w:t>
      </w:r>
    </w:p>
    <w:p w:rsidR="004E3D21" w:rsidRPr="00E57A98" w:rsidRDefault="004E3D21" w:rsidP="004E3D21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E57A98">
        <w:rPr>
          <w:sz w:val="22"/>
          <w:szCs w:val="22"/>
        </w:rPr>
        <w:t>nemá nedoplatek na pojistném a na penále na sociální zabezpečení a příspěvku na státní politiku zaměstnanosti, a to jak v České republice, tak v zemi sídla, místa podnikání či bydliště dodavatele,</w:t>
      </w:r>
    </w:p>
    <w:p w:rsidR="000B3630" w:rsidRPr="00E57A98" w:rsidRDefault="000B3630" w:rsidP="000B3630">
      <w:pPr>
        <w:numPr>
          <w:ilvl w:val="0"/>
          <w:numId w:val="1"/>
        </w:numPr>
        <w:jc w:val="both"/>
        <w:rPr>
          <w:sz w:val="22"/>
          <w:szCs w:val="22"/>
        </w:rPr>
      </w:pPr>
      <w:r w:rsidRPr="00E57A98">
        <w:rPr>
          <w:sz w:val="22"/>
          <w:szCs w:val="22"/>
        </w:rPr>
        <w:t>dodavatel ani odpovědný zástupce dodavatele odpovídající za činnost dodavatele nebyl v posledních 3 letech pravomocně disciplinárně potrestán ani mu nebylo pravomocně uloženo kárné opatření pod</w:t>
      </w:r>
      <w:r w:rsidR="002C02B4" w:rsidRPr="00E57A98">
        <w:rPr>
          <w:sz w:val="22"/>
          <w:szCs w:val="22"/>
        </w:rPr>
        <w:t>le zvláštních právních předpisů;</w:t>
      </w:r>
    </w:p>
    <w:p w:rsidR="002C02B4" w:rsidRPr="00E57A98" w:rsidRDefault="00A05C8C" w:rsidP="002C02B4">
      <w:pPr>
        <w:numPr>
          <w:ilvl w:val="0"/>
          <w:numId w:val="1"/>
        </w:numPr>
        <w:jc w:val="both"/>
        <w:rPr>
          <w:sz w:val="22"/>
          <w:szCs w:val="22"/>
        </w:rPr>
      </w:pPr>
      <w:r w:rsidRPr="00E57A98">
        <w:rPr>
          <w:sz w:val="22"/>
          <w:szCs w:val="22"/>
        </w:rPr>
        <w:t>dodavatel</w:t>
      </w:r>
      <w:r w:rsidR="000B3630" w:rsidRPr="00E57A98">
        <w:rPr>
          <w:sz w:val="22"/>
          <w:szCs w:val="22"/>
        </w:rPr>
        <w:t xml:space="preserve"> není veden v rejstříku osob se z</w:t>
      </w:r>
      <w:r w:rsidR="002C02B4" w:rsidRPr="00E57A98">
        <w:rPr>
          <w:sz w:val="22"/>
          <w:szCs w:val="22"/>
        </w:rPr>
        <w:t>ákazem plnění veřejných zakázek;</w:t>
      </w:r>
    </w:p>
    <w:p w:rsidR="00334EE5" w:rsidRPr="00E57A98" w:rsidRDefault="00A05C8C" w:rsidP="002C02B4">
      <w:pPr>
        <w:numPr>
          <w:ilvl w:val="0"/>
          <w:numId w:val="1"/>
        </w:numPr>
        <w:jc w:val="both"/>
        <w:rPr>
          <w:sz w:val="22"/>
          <w:szCs w:val="22"/>
        </w:rPr>
      </w:pPr>
      <w:r w:rsidRPr="00E57A98">
        <w:rPr>
          <w:sz w:val="22"/>
          <w:szCs w:val="22"/>
        </w:rPr>
        <w:t>dodavateli</w:t>
      </w:r>
      <w:r w:rsidR="00334EE5" w:rsidRPr="00E57A98">
        <w:rPr>
          <w:sz w:val="22"/>
          <w:szCs w:val="22"/>
        </w:rPr>
        <w:t xml:space="preserve"> nebyla v posledních 3 letech pravomocně uložena pokuta za umožnění výkonu nelegální práce podle zvláštního právního předpisu</w:t>
      </w:r>
      <w:r w:rsidR="00504CC3" w:rsidRPr="00E57A98">
        <w:rPr>
          <w:sz w:val="22"/>
          <w:szCs w:val="22"/>
        </w:rPr>
        <w:t>;</w:t>
      </w:r>
    </w:p>
    <w:p w:rsidR="00504CC3" w:rsidRPr="00E57A98" w:rsidRDefault="00504CC3" w:rsidP="002C02B4">
      <w:pPr>
        <w:numPr>
          <w:ilvl w:val="0"/>
          <w:numId w:val="1"/>
        </w:numPr>
        <w:jc w:val="both"/>
        <w:rPr>
          <w:sz w:val="22"/>
          <w:szCs w:val="22"/>
        </w:rPr>
      </w:pPr>
      <w:r w:rsidRPr="00E57A98">
        <w:rPr>
          <w:sz w:val="22"/>
          <w:szCs w:val="22"/>
        </w:rPr>
        <w:t>vůči dodavateli nebyla v posledních 3 letech zavedena dočasná zpráva nebo v posledních 3 letech uplatněno opatření k řešení krize podle zákona upravujícího ozdravné postupy a řešení krize na finančním trhu.</w:t>
      </w:r>
    </w:p>
    <w:p w:rsidR="00027A26" w:rsidRPr="00E57A98" w:rsidRDefault="00027A26">
      <w:pPr>
        <w:rPr>
          <w:sz w:val="22"/>
          <w:szCs w:val="22"/>
        </w:rPr>
      </w:pPr>
    </w:p>
    <w:p w:rsidR="00AC58B1" w:rsidRPr="00E57A98" w:rsidRDefault="00AC58B1">
      <w:pPr>
        <w:rPr>
          <w:sz w:val="22"/>
          <w:szCs w:val="22"/>
        </w:rPr>
      </w:pPr>
    </w:p>
    <w:p w:rsidR="00F22707" w:rsidRPr="00E57A98" w:rsidRDefault="00F22707">
      <w:pPr>
        <w:rPr>
          <w:sz w:val="22"/>
          <w:szCs w:val="22"/>
        </w:rPr>
      </w:pPr>
    </w:p>
    <w:p w:rsidR="00F22707" w:rsidRPr="00E57A98" w:rsidRDefault="00F22707">
      <w:pPr>
        <w:rPr>
          <w:sz w:val="22"/>
          <w:szCs w:val="22"/>
        </w:rPr>
      </w:pPr>
    </w:p>
    <w:p w:rsidR="004D4321" w:rsidRPr="00E57A98" w:rsidRDefault="0089023F">
      <w:pPr>
        <w:rPr>
          <w:sz w:val="22"/>
          <w:szCs w:val="22"/>
        </w:rPr>
      </w:pPr>
      <w:r w:rsidRPr="00E57A98">
        <w:rPr>
          <w:sz w:val="22"/>
          <w:szCs w:val="22"/>
        </w:rPr>
        <w:t>V……………………., dne …………………</w:t>
      </w:r>
    </w:p>
    <w:p w:rsidR="00027A26" w:rsidRPr="00E57A98" w:rsidRDefault="00027A26">
      <w:pPr>
        <w:rPr>
          <w:sz w:val="22"/>
          <w:szCs w:val="22"/>
        </w:rPr>
      </w:pPr>
    </w:p>
    <w:p w:rsidR="00F22707" w:rsidRPr="00E57A98" w:rsidRDefault="00F22707">
      <w:pPr>
        <w:rPr>
          <w:sz w:val="22"/>
          <w:szCs w:val="22"/>
        </w:rPr>
      </w:pPr>
    </w:p>
    <w:p w:rsidR="00F22707" w:rsidRPr="00E57A98" w:rsidRDefault="00F22707">
      <w:pPr>
        <w:rPr>
          <w:sz w:val="22"/>
          <w:szCs w:val="22"/>
        </w:rPr>
      </w:pPr>
    </w:p>
    <w:p w:rsidR="00F22707" w:rsidRPr="00E57A98" w:rsidRDefault="00F22707">
      <w:pPr>
        <w:rPr>
          <w:sz w:val="22"/>
          <w:szCs w:val="22"/>
        </w:rPr>
      </w:pPr>
    </w:p>
    <w:p w:rsidR="00F22707" w:rsidRPr="00E57A98" w:rsidRDefault="00F22707">
      <w:pPr>
        <w:rPr>
          <w:sz w:val="22"/>
          <w:szCs w:val="22"/>
        </w:rPr>
      </w:pPr>
    </w:p>
    <w:p w:rsidR="004D4321" w:rsidRPr="00E57A98" w:rsidRDefault="004D4321">
      <w:pPr>
        <w:rPr>
          <w:sz w:val="22"/>
          <w:szCs w:val="22"/>
        </w:rPr>
      </w:pPr>
      <w:r w:rsidRPr="00E57A98">
        <w:rPr>
          <w:sz w:val="22"/>
          <w:szCs w:val="22"/>
        </w:rPr>
        <w:tab/>
      </w:r>
      <w:r w:rsidRPr="00E57A98">
        <w:rPr>
          <w:sz w:val="22"/>
          <w:szCs w:val="22"/>
        </w:rPr>
        <w:tab/>
      </w:r>
      <w:r w:rsidRPr="00E57A98">
        <w:rPr>
          <w:sz w:val="22"/>
          <w:szCs w:val="22"/>
        </w:rPr>
        <w:tab/>
      </w:r>
      <w:r w:rsidRPr="00E57A98">
        <w:rPr>
          <w:sz w:val="22"/>
          <w:szCs w:val="22"/>
        </w:rPr>
        <w:tab/>
      </w:r>
      <w:r w:rsidRPr="00E57A98">
        <w:rPr>
          <w:sz w:val="22"/>
          <w:szCs w:val="22"/>
        </w:rPr>
        <w:tab/>
      </w:r>
      <w:r w:rsidR="0089023F" w:rsidRPr="00E57A98">
        <w:rPr>
          <w:sz w:val="22"/>
          <w:szCs w:val="22"/>
        </w:rPr>
        <w:tab/>
      </w:r>
      <w:r w:rsidRPr="00E57A98">
        <w:rPr>
          <w:sz w:val="22"/>
          <w:szCs w:val="22"/>
        </w:rPr>
        <w:tab/>
      </w:r>
      <w:r w:rsidR="00027A26" w:rsidRPr="00E57A98">
        <w:rPr>
          <w:sz w:val="22"/>
          <w:szCs w:val="22"/>
        </w:rPr>
        <w:t xml:space="preserve"> ________</w:t>
      </w:r>
      <w:r w:rsidRPr="00E57A98">
        <w:rPr>
          <w:sz w:val="22"/>
          <w:szCs w:val="22"/>
        </w:rPr>
        <w:t>____________________________</w:t>
      </w:r>
    </w:p>
    <w:p w:rsidR="004D4321" w:rsidRPr="00E57A98" w:rsidRDefault="004D4321" w:rsidP="00691798">
      <w:pPr>
        <w:ind w:left="4248" w:firstLine="708"/>
        <w:rPr>
          <w:sz w:val="22"/>
          <w:szCs w:val="22"/>
        </w:rPr>
      </w:pPr>
      <w:r w:rsidRPr="00E57A98">
        <w:rPr>
          <w:sz w:val="22"/>
          <w:szCs w:val="22"/>
        </w:rPr>
        <w:t xml:space="preserve">Razítko a podpis oprávněné </w:t>
      </w:r>
      <w:r w:rsidR="0089023F" w:rsidRPr="00E57A98">
        <w:rPr>
          <w:sz w:val="22"/>
          <w:szCs w:val="22"/>
        </w:rPr>
        <w:t>osoby dodavatele</w:t>
      </w:r>
    </w:p>
    <w:sectPr w:rsidR="004D4321" w:rsidRPr="00E57A98" w:rsidSect="00691798">
      <w:pgSz w:w="11906" w:h="16838"/>
      <w:pgMar w:top="1198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9B7" w:rsidRDefault="004D29B7" w:rsidP="00056BA5">
      <w:r>
        <w:separator/>
      </w:r>
    </w:p>
  </w:endnote>
  <w:endnote w:type="continuationSeparator" w:id="0">
    <w:p w:rsidR="004D29B7" w:rsidRDefault="004D29B7" w:rsidP="0005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9B7" w:rsidRDefault="004D29B7" w:rsidP="00056BA5">
      <w:r>
        <w:separator/>
      </w:r>
    </w:p>
  </w:footnote>
  <w:footnote w:type="continuationSeparator" w:id="0">
    <w:p w:rsidR="004D29B7" w:rsidRDefault="004D29B7" w:rsidP="00056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AB"/>
    <w:rsid w:val="00005FE7"/>
    <w:rsid w:val="00012383"/>
    <w:rsid w:val="0002275B"/>
    <w:rsid w:val="00027A26"/>
    <w:rsid w:val="00045436"/>
    <w:rsid w:val="00056BA5"/>
    <w:rsid w:val="000A6C69"/>
    <w:rsid w:val="000B3630"/>
    <w:rsid w:val="0012548C"/>
    <w:rsid w:val="0013651A"/>
    <w:rsid w:val="0015599D"/>
    <w:rsid w:val="00160BC2"/>
    <w:rsid w:val="001A3DAD"/>
    <w:rsid w:val="001A4385"/>
    <w:rsid w:val="001B7D82"/>
    <w:rsid w:val="00201AC5"/>
    <w:rsid w:val="00214BBD"/>
    <w:rsid w:val="00237439"/>
    <w:rsid w:val="00262C4B"/>
    <w:rsid w:val="002725E8"/>
    <w:rsid w:val="0029532B"/>
    <w:rsid w:val="002B5384"/>
    <w:rsid w:val="002C02B4"/>
    <w:rsid w:val="002F53E6"/>
    <w:rsid w:val="003026DC"/>
    <w:rsid w:val="00303699"/>
    <w:rsid w:val="00304D60"/>
    <w:rsid w:val="00330730"/>
    <w:rsid w:val="00334EE5"/>
    <w:rsid w:val="0037594D"/>
    <w:rsid w:val="003E4A94"/>
    <w:rsid w:val="003E72EA"/>
    <w:rsid w:val="003F34B6"/>
    <w:rsid w:val="0048138C"/>
    <w:rsid w:val="004D29B7"/>
    <w:rsid w:val="004D4321"/>
    <w:rsid w:val="004D79EB"/>
    <w:rsid w:val="004E3D21"/>
    <w:rsid w:val="005028BD"/>
    <w:rsid w:val="0050412F"/>
    <w:rsid w:val="00504CC3"/>
    <w:rsid w:val="005152B8"/>
    <w:rsid w:val="00520C39"/>
    <w:rsid w:val="00596315"/>
    <w:rsid w:val="005B330F"/>
    <w:rsid w:val="005E444C"/>
    <w:rsid w:val="00615D22"/>
    <w:rsid w:val="006165B1"/>
    <w:rsid w:val="00657942"/>
    <w:rsid w:val="00691798"/>
    <w:rsid w:val="006B6399"/>
    <w:rsid w:val="006D1899"/>
    <w:rsid w:val="00714429"/>
    <w:rsid w:val="00772093"/>
    <w:rsid w:val="0078015A"/>
    <w:rsid w:val="007B4D58"/>
    <w:rsid w:val="00806878"/>
    <w:rsid w:val="008068B2"/>
    <w:rsid w:val="0089023F"/>
    <w:rsid w:val="008A46C1"/>
    <w:rsid w:val="008D5DEA"/>
    <w:rsid w:val="008D7322"/>
    <w:rsid w:val="00920646"/>
    <w:rsid w:val="00940FEC"/>
    <w:rsid w:val="00996C9A"/>
    <w:rsid w:val="009C43C3"/>
    <w:rsid w:val="00A05C8C"/>
    <w:rsid w:val="00A06223"/>
    <w:rsid w:val="00A22B3B"/>
    <w:rsid w:val="00A44980"/>
    <w:rsid w:val="00A46BA5"/>
    <w:rsid w:val="00A5624F"/>
    <w:rsid w:val="00A56543"/>
    <w:rsid w:val="00A61FAA"/>
    <w:rsid w:val="00A83E6F"/>
    <w:rsid w:val="00A84407"/>
    <w:rsid w:val="00A930A6"/>
    <w:rsid w:val="00AA32CB"/>
    <w:rsid w:val="00AC33AF"/>
    <w:rsid w:val="00AC58B1"/>
    <w:rsid w:val="00B76E1C"/>
    <w:rsid w:val="00B942CD"/>
    <w:rsid w:val="00BB5D29"/>
    <w:rsid w:val="00BF2884"/>
    <w:rsid w:val="00C330B0"/>
    <w:rsid w:val="00C54121"/>
    <w:rsid w:val="00CB7829"/>
    <w:rsid w:val="00CC12DA"/>
    <w:rsid w:val="00D44753"/>
    <w:rsid w:val="00D56EB0"/>
    <w:rsid w:val="00D96BB7"/>
    <w:rsid w:val="00DA6267"/>
    <w:rsid w:val="00DA635E"/>
    <w:rsid w:val="00DC26C3"/>
    <w:rsid w:val="00DC7D35"/>
    <w:rsid w:val="00DE2D0A"/>
    <w:rsid w:val="00DE624E"/>
    <w:rsid w:val="00E057EC"/>
    <w:rsid w:val="00E21E99"/>
    <w:rsid w:val="00E57A98"/>
    <w:rsid w:val="00E974AB"/>
    <w:rsid w:val="00EA5375"/>
    <w:rsid w:val="00ED1196"/>
    <w:rsid w:val="00F068B5"/>
    <w:rsid w:val="00F22707"/>
    <w:rsid w:val="00F27849"/>
    <w:rsid w:val="00F359A2"/>
    <w:rsid w:val="00F84A0F"/>
    <w:rsid w:val="00F868B8"/>
    <w:rsid w:val="00FA01B6"/>
    <w:rsid w:val="00FB3944"/>
    <w:rsid w:val="00FB5538"/>
    <w:rsid w:val="00FD0F09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43C3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C43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9C43C3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C43C3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9C43C3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color w:val="FF0000"/>
      <w:sz w:val="40"/>
      <w:szCs w:val="40"/>
      <w:u w:val="single"/>
      <w:lang w:val="cs-CZ"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pat">
    <w:name w:val="footer"/>
    <w:basedOn w:val="Normln"/>
    <w:link w:val="ZpatChar"/>
    <w:uiPriority w:val="99"/>
    <w:semiHidden/>
    <w:unhideWhenUsed/>
    <w:rsid w:val="00056B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6BA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6B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B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E3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2016-03-24T10:14:00Z</dcterms:created>
  <dcterms:modified xsi:type="dcterms:W3CDTF">2016-03-24T10:14:00Z</dcterms:modified>
</cp:coreProperties>
</file>