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3B4C7731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3EDA6B6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</w:t>
            </w:r>
            <w:r w:rsidR="007604C0" w:rsidRPr="009C6DB0">
              <w:rPr>
                <w:rFonts w:ascii="Calibri Light" w:hAnsi="Calibri Light" w:cs="Calibri Light"/>
                <w:szCs w:val="24"/>
              </w:rPr>
              <w:br/>
            </w:r>
            <w:r w:rsidRPr="009C6DB0">
              <w:rPr>
                <w:rFonts w:ascii="Calibri Light" w:hAnsi="Calibri Light" w:cs="Calibri Light"/>
                <w:szCs w:val="24"/>
              </w:rPr>
              <w:t>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7AF670" w:rsidR="009C6DB0" w:rsidRDefault="009C6DB0" w:rsidP="00876DF3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B249F" w14:textId="72891EB5" w:rsidR="00876DF3" w:rsidRPr="00876DF3" w:rsidRDefault="00876DF3" w:rsidP="00876DF3">
    <w:pPr>
      <w:pStyle w:val="Zhlav"/>
      <w:rPr>
        <w:rFonts w:asciiTheme="majorHAnsi" w:hAnsiTheme="majorHAnsi" w:cstheme="majorHAnsi"/>
        <w:sz w:val="20"/>
        <w:szCs w:val="20"/>
      </w:rPr>
    </w:pPr>
    <w:r w:rsidRPr="00876DF3">
      <w:rPr>
        <w:rFonts w:asciiTheme="majorHAnsi" w:hAnsiTheme="majorHAnsi" w:cstheme="majorHAnsi"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2F1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6DF3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6A2F10"/>
    <w:rsid w:val="008517AB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